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CAAF9" w14:textId="15A7EA6D" w:rsidR="00D85C71" w:rsidRPr="00D85C71" w:rsidRDefault="00D85C71" w:rsidP="00D85C71">
      <w:pPr>
        <w:spacing w:line="257" w:lineRule="auto"/>
        <w:jc w:val="center"/>
        <w:rPr>
          <w:rFonts w:ascii="Arial" w:eastAsia="Aktiv Grotesk Corp" w:hAnsi="Arial" w:cs="Arial"/>
          <w:u w:val="single"/>
        </w:rPr>
      </w:pPr>
    </w:p>
    <w:p w14:paraId="65D91483" w14:textId="50EFFE74" w:rsidR="00D85C71" w:rsidRPr="00D85C71" w:rsidRDefault="00D85C71" w:rsidP="00D85C71">
      <w:pPr>
        <w:spacing w:line="257" w:lineRule="auto"/>
        <w:rPr>
          <w:rFonts w:ascii="Arial" w:eastAsia="Aktiv Grotesk Corp" w:hAnsi="Arial" w:cs="Arial"/>
          <w:sz w:val="28"/>
          <w:szCs w:val="28"/>
          <w:u w:val="single"/>
        </w:rPr>
      </w:pPr>
      <w:r>
        <w:rPr>
          <w:rFonts w:ascii="Arial" w:eastAsia="Aktiv Grotesk Corp" w:hAnsi="Arial" w:cs="Arial"/>
          <w:sz w:val="28"/>
          <w:szCs w:val="28"/>
          <w:u w:val="single"/>
        </w:rPr>
        <w:t xml:space="preserve">Conversation Starter: </w:t>
      </w:r>
      <w:r w:rsidR="00487BA4" w:rsidRPr="00487BA4">
        <w:rPr>
          <w:rFonts w:ascii="Arial" w:eastAsia="Aktiv Grotesk Corp" w:hAnsi="Arial" w:cs="Arial"/>
          <w:sz w:val="28"/>
          <w:szCs w:val="28"/>
          <w:u w:val="single"/>
        </w:rPr>
        <w:t>Avoiding turnover costs and lost productivity</w:t>
      </w:r>
    </w:p>
    <w:p w14:paraId="6C72C0A1" w14:textId="77777777" w:rsidR="00D85C71" w:rsidRPr="00D85C71" w:rsidRDefault="00D85C71" w:rsidP="00D85C71">
      <w:pPr>
        <w:spacing w:line="257" w:lineRule="auto"/>
        <w:rPr>
          <w:rFonts w:ascii="Arial" w:eastAsia="Aktiv Grotesk Corp" w:hAnsi="Arial" w:cs="Arial"/>
          <w:sz w:val="28"/>
          <w:szCs w:val="28"/>
        </w:rPr>
      </w:pPr>
    </w:p>
    <w:p w14:paraId="5536EF43" w14:textId="271C2B88" w:rsidR="00D85C71" w:rsidRPr="00D85C71" w:rsidRDefault="00D85C71" w:rsidP="00D85C71">
      <w:pPr>
        <w:spacing w:line="257" w:lineRule="auto"/>
        <w:rPr>
          <w:rFonts w:ascii="Arial" w:eastAsia="Aktiv Grotesk Corp" w:hAnsi="Arial" w:cs="Arial"/>
        </w:rPr>
      </w:pPr>
      <w:r>
        <w:rPr>
          <w:rFonts w:ascii="Arial" w:eastAsia="Aktiv Grotesk Corp" w:hAnsi="Arial" w:cs="Arial"/>
        </w:rPr>
        <w:t xml:space="preserve">Email script for </w:t>
      </w:r>
      <w:r w:rsidRPr="00D85C71">
        <w:rPr>
          <w:rFonts w:ascii="Arial" w:eastAsia="Aktiv Grotesk Corp" w:hAnsi="Arial" w:cs="Arial"/>
        </w:rPr>
        <w:t xml:space="preserve">clients </w:t>
      </w:r>
      <w:r w:rsidRPr="00D85C71">
        <w:rPr>
          <w:rFonts w:ascii="Arial" w:eastAsia="Aktiv Grotesk Corp" w:hAnsi="Arial" w:cs="Arial"/>
          <w:u w:val="single"/>
        </w:rPr>
        <w:t>wit</w:t>
      </w:r>
      <w:r w:rsidR="00E47F7E">
        <w:rPr>
          <w:rFonts w:ascii="Arial" w:eastAsia="Aktiv Grotesk Corp" w:hAnsi="Arial" w:cs="Arial"/>
          <w:u w:val="single"/>
        </w:rPr>
        <w:t>h</w:t>
      </w:r>
      <w:r w:rsidRPr="00D85C71">
        <w:rPr>
          <w:rFonts w:ascii="Arial" w:eastAsia="Aktiv Grotesk Corp" w:hAnsi="Arial" w:cs="Arial"/>
        </w:rPr>
        <w:t xml:space="preserve"> a retirement plan</w:t>
      </w:r>
    </w:p>
    <w:p w14:paraId="607809CB" w14:textId="77899623" w:rsidR="00D85C71" w:rsidRDefault="00D85C71" w:rsidP="00210D9B">
      <w:pPr>
        <w:pBdr>
          <w:bottom w:val="single" w:sz="6" w:space="1" w:color="auto"/>
        </w:pBdr>
        <w:spacing w:line="257" w:lineRule="auto"/>
        <w:rPr>
          <w:rFonts w:ascii="Arial" w:eastAsia="Aktiv Grotesk Corp" w:hAnsi="Arial" w:cs="Arial"/>
          <w:sz w:val="22"/>
          <w:szCs w:val="22"/>
        </w:rPr>
      </w:pPr>
    </w:p>
    <w:p w14:paraId="0921D71A" w14:textId="77777777" w:rsidR="00D840EE" w:rsidRDefault="00D840EE" w:rsidP="00D840EE">
      <w:pPr>
        <w:pBdr>
          <w:bottom w:val="single" w:sz="6" w:space="1" w:color="auto"/>
        </w:pBdr>
        <w:spacing w:line="257" w:lineRule="auto"/>
        <w:rPr>
          <w:rFonts w:ascii="Arial" w:eastAsia="Aktiv Grotesk Corp" w:hAnsi="Arial" w:cs="Arial"/>
          <w:sz w:val="22"/>
          <w:szCs w:val="22"/>
        </w:rPr>
      </w:pPr>
    </w:p>
    <w:p w14:paraId="7245ABD3" w14:textId="77777777" w:rsidR="00D840EE" w:rsidRDefault="00D840EE" w:rsidP="00D840EE">
      <w:pPr>
        <w:pBdr>
          <w:bottom w:val="single" w:sz="6" w:space="1" w:color="auto"/>
        </w:pBdr>
        <w:spacing w:line="257" w:lineRule="auto"/>
        <w:rPr>
          <w:rFonts w:ascii="Arial" w:eastAsia="Aktiv Grotesk Corp" w:hAnsi="Arial" w:cs="Arial"/>
          <w:sz w:val="22"/>
          <w:szCs w:val="22"/>
        </w:rPr>
      </w:pPr>
      <w:r w:rsidRPr="00145F05">
        <w:rPr>
          <w:rFonts w:ascii="Arial" w:eastAsia="Aktiv Grotesk Corp" w:hAnsi="Arial" w:cs="Arial"/>
          <w:sz w:val="22"/>
          <w:szCs w:val="22"/>
          <w:highlight w:val="yellow"/>
        </w:rPr>
        <w:t>*Be sure to update the proper investment fee %</w:t>
      </w:r>
      <w:r w:rsidRPr="72558865">
        <w:rPr>
          <w:rFonts w:ascii="Arial" w:eastAsia="Aktiv Grotesk Corp" w:hAnsi="Arial" w:cs="Arial"/>
          <w:sz w:val="22"/>
          <w:szCs w:val="22"/>
        </w:rPr>
        <w:t xml:space="preserve">    </w:t>
      </w:r>
    </w:p>
    <w:p w14:paraId="7451B473" w14:textId="77777777" w:rsidR="00D85C71" w:rsidRDefault="00D85C71" w:rsidP="00210D9B">
      <w:pPr>
        <w:pBdr>
          <w:bottom w:val="single" w:sz="6" w:space="1" w:color="auto"/>
        </w:pBdr>
        <w:spacing w:line="257" w:lineRule="auto"/>
        <w:rPr>
          <w:rFonts w:ascii="Arial" w:eastAsia="Aktiv Grotesk Corp" w:hAnsi="Arial" w:cs="Arial"/>
          <w:sz w:val="22"/>
          <w:szCs w:val="22"/>
        </w:rPr>
      </w:pPr>
    </w:p>
    <w:p w14:paraId="6613CAD5" w14:textId="2059468A" w:rsidR="00D85C71" w:rsidRDefault="00D85C71" w:rsidP="00210D9B">
      <w:pPr>
        <w:spacing w:line="257" w:lineRule="auto"/>
        <w:rPr>
          <w:rFonts w:ascii="Arial" w:eastAsia="Aktiv Grotesk Corp" w:hAnsi="Arial" w:cs="Arial"/>
          <w:sz w:val="22"/>
          <w:szCs w:val="22"/>
        </w:rPr>
      </w:pPr>
    </w:p>
    <w:p w14:paraId="1BF3EAF6" w14:textId="77777777" w:rsidR="00D85C71" w:rsidRPr="00D85C71" w:rsidRDefault="00D85C71" w:rsidP="00210D9B">
      <w:pPr>
        <w:spacing w:line="257" w:lineRule="auto"/>
        <w:rPr>
          <w:rFonts w:ascii="Arial" w:eastAsia="Aktiv Grotesk Corp" w:hAnsi="Arial" w:cs="Arial"/>
          <w:sz w:val="22"/>
          <w:szCs w:val="22"/>
        </w:rPr>
      </w:pPr>
    </w:p>
    <w:p w14:paraId="222FB619" w14:textId="77777777" w:rsidR="00D85C71" w:rsidRPr="00D85C71" w:rsidRDefault="00D85C71" w:rsidP="00210D9B">
      <w:pPr>
        <w:spacing w:line="257" w:lineRule="auto"/>
        <w:rPr>
          <w:rFonts w:ascii="Arial" w:eastAsia="Aktiv Grotesk Corp" w:hAnsi="Arial" w:cs="Arial"/>
          <w:sz w:val="22"/>
          <w:szCs w:val="22"/>
        </w:rPr>
      </w:pPr>
    </w:p>
    <w:p w14:paraId="4143B914" w14:textId="543916C8" w:rsidR="00E50EA6" w:rsidRPr="00E50EA6" w:rsidRDefault="002E21F5" w:rsidP="00E50EA6">
      <w:pPr>
        <w:rPr>
          <w:rFonts w:ascii="Arial" w:eastAsia="Aktiv Grotesk Corp" w:hAnsi="Arial" w:cs="Arial"/>
          <w:sz w:val="22"/>
          <w:szCs w:val="22"/>
        </w:rPr>
      </w:pPr>
      <w:r w:rsidRPr="002E21F5">
        <w:rPr>
          <w:rFonts w:ascii="Arial" w:eastAsia="Aktiv Grotesk Corp" w:hAnsi="Arial" w:cs="Arial"/>
          <w:b/>
          <w:bCs/>
          <w:sz w:val="22"/>
          <w:szCs w:val="22"/>
        </w:rPr>
        <w:t xml:space="preserve">Subject line: </w:t>
      </w:r>
      <w:r w:rsidR="00EC4BB9" w:rsidRPr="00EC4BB9">
        <w:rPr>
          <w:rFonts w:ascii="Arial" w:eastAsia="Aktiv Grotesk Corp" w:hAnsi="Arial" w:cs="Arial"/>
          <w:sz w:val="22"/>
          <w:szCs w:val="22"/>
        </w:rPr>
        <w:t>Avoid the disruption and cost of employee turnover</w:t>
      </w:r>
    </w:p>
    <w:p w14:paraId="5E201B97" w14:textId="77777777" w:rsidR="00E50EA6" w:rsidRPr="00E50EA6" w:rsidRDefault="00E50EA6" w:rsidP="00E50EA6">
      <w:pPr>
        <w:rPr>
          <w:rFonts w:ascii="Arial" w:eastAsia="Aktiv Grotesk Corp" w:hAnsi="Arial" w:cs="Arial"/>
          <w:sz w:val="22"/>
          <w:szCs w:val="22"/>
        </w:rPr>
      </w:pPr>
    </w:p>
    <w:p w14:paraId="10CF5C34" w14:textId="77777777" w:rsidR="00E50EA6" w:rsidRPr="00E50EA6" w:rsidRDefault="00E50EA6" w:rsidP="00E50EA6">
      <w:pPr>
        <w:rPr>
          <w:rFonts w:ascii="Arial" w:eastAsia="Aktiv Grotesk Corp" w:hAnsi="Arial" w:cs="Arial"/>
          <w:sz w:val="22"/>
          <w:szCs w:val="22"/>
        </w:rPr>
      </w:pPr>
      <w:r w:rsidRPr="00E50EA6">
        <w:rPr>
          <w:rFonts w:ascii="Arial" w:eastAsia="Aktiv Grotesk Corp" w:hAnsi="Arial" w:cs="Arial"/>
          <w:sz w:val="22"/>
          <w:szCs w:val="22"/>
        </w:rPr>
        <w:t xml:space="preserve">Hi {client name}, </w:t>
      </w:r>
    </w:p>
    <w:p w14:paraId="7E110364" w14:textId="77777777" w:rsidR="00E50EA6" w:rsidRPr="00E50EA6" w:rsidRDefault="00E50EA6" w:rsidP="00E50EA6">
      <w:pPr>
        <w:rPr>
          <w:rFonts w:ascii="Arial" w:eastAsia="Aktiv Grotesk Corp" w:hAnsi="Arial" w:cs="Arial"/>
          <w:sz w:val="22"/>
          <w:szCs w:val="22"/>
        </w:rPr>
      </w:pPr>
    </w:p>
    <w:p w14:paraId="6AAF9DC4" w14:textId="77777777" w:rsidR="004B344C" w:rsidRPr="004B344C" w:rsidRDefault="004B344C" w:rsidP="004B344C">
      <w:pPr>
        <w:rPr>
          <w:rFonts w:ascii="Arial" w:eastAsia="Aktiv Grotesk Corp" w:hAnsi="Arial" w:cs="Arial"/>
          <w:sz w:val="22"/>
          <w:szCs w:val="22"/>
        </w:rPr>
      </w:pPr>
      <w:r w:rsidRPr="004B344C">
        <w:rPr>
          <w:rFonts w:ascii="Arial" w:eastAsia="Aktiv Grotesk Corp" w:hAnsi="Arial" w:cs="Arial"/>
          <w:sz w:val="22"/>
          <w:szCs w:val="22"/>
        </w:rPr>
        <w:t>Losing an employee can cost employers between $41,000-$100,000 or more per year, including the cost to rehire, lost productivity and more according to the Express Employment survey.</w:t>
      </w:r>
    </w:p>
    <w:p w14:paraId="6E444EC7" w14:textId="77777777" w:rsidR="004B344C" w:rsidRPr="004B344C" w:rsidRDefault="004B344C" w:rsidP="004B344C">
      <w:pPr>
        <w:rPr>
          <w:rFonts w:ascii="Arial" w:eastAsia="Aktiv Grotesk Corp" w:hAnsi="Arial" w:cs="Arial"/>
          <w:sz w:val="22"/>
          <w:szCs w:val="22"/>
        </w:rPr>
      </w:pPr>
    </w:p>
    <w:p w14:paraId="4D8F1BAF" w14:textId="77777777" w:rsidR="004B344C" w:rsidRPr="004B344C" w:rsidRDefault="004B344C" w:rsidP="004B344C">
      <w:pPr>
        <w:rPr>
          <w:rFonts w:ascii="Arial" w:eastAsia="Aktiv Grotesk Corp" w:hAnsi="Arial" w:cs="Arial"/>
          <w:sz w:val="22"/>
          <w:szCs w:val="22"/>
        </w:rPr>
      </w:pPr>
      <w:r w:rsidRPr="004B344C">
        <w:rPr>
          <w:rFonts w:ascii="Arial" w:eastAsia="Aktiv Grotesk Corp" w:hAnsi="Arial" w:cs="Arial"/>
          <w:sz w:val="22"/>
          <w:szCs w:val="22"/>
        </w:rPr>
        <w:t xml:space="preserve">To reduce the risk of staff turnover, it may be the right time to consider upgrading your retirement benefits plan. </w:t>
      </w:r>
    </w:p>
    <w:p w14:paraId="0625D7ED" w14:textId="77777777" w:rsidR="004B344C" w:rsidRPr="004B344C" w:rsidRDefault="004B344C" w:rsidP="004B344C">
      <w:pPr>
        <w:rPr>
          <w:rFonts w:ascii="Arial" w:eastAsia="Aktiv Grotesk Corp" w:hAnsi="Arial" w:cs="Arial"/>
          <w:sz w:val="22"/>
          <w:szCs w:val="22"/>
        </w:rPr>
      </w:pPr>
    </w:p>
    <w:p w14:paraId="74D96048" w14:textId="39CB33CE" w:rsidR="004B344C" w:rsidRPr="004B344C" w:rsidRDefault="004B344C" w:rsidP="004B344C">
      <w:pPr>
        <w:rPr>
          <w:rFonts w:ascii="Arial" w:eastAsia="Aktiv Grotesk Corp" w:hAnsi="Arial" w:cs="Arial"/>
          <w:sz w:val="22"/>
          <w:szCs w:val="22"/>
        </w:rPr>
      </w:pPr>
      <w:r w:rsidRPr="004B344C">
        <w:rPr>
          <w:rFonts w:ascii="Arial" w:eastAsia="Aktiv Grotesk Corp" w:hAnsi="Arial" w:cs="Arial"/>
          <w:sz w:val="22"/>
          <w:szCs w:val="22"/>
        </w:rPr>
        <w:t xml:space="preserve">You are currently paying </w:t>
      </w:r>
      <w:r w:rsidRPr="00EC4BB9">
        <w:rPr>
          <w:rFonts w:ascii="Arial" w:eastAsia="Aktiv Grotesk Corp" w:hAnsi="Arial" w:cs="Arial"/>
          <w:sz w:val="22"/>
          <w:szCs w:val="22"/>
          <w:highlight w:val="yellow"/>
        </w:rPr>
        <w:t>xx</w:t>
      </w:r>
      <w:r w:rsidRPr="004B344C">
        <w:rPr>
          <w:rFonts w:ascii="Arial" w:eastAsia="Aktiv Grotesk Corp" w:hAnsi="Arial" w:cs="Arial"/>
          <w:sz w:val="22"/>
          <w:szCs w:val="22"/>
        </w:rPr>
        <w:t xml:space="preserve"> in fees. By upgrading to a plan with lower fees and a modern technology platform, you could save your employees</w:t>
      </w:r>
      <w:r w:rsidR="00D840EE">
        <w:rPr>
          <w:rFonts w:ascii="Arial" w:eastAsia="Aktiv Grotesk Corp" w:hAnsi="Arial" w:cs="Arial"/>
          <w:sz w:val="22"/>
          <w:szCs w:val="22"/>
        </w:rPr>
        <w:t xml:space="preserve"> more each</w:t>
      </w:r>
      <w:r w:rsidRPr="004B344C">
        <w:rPr>
          <w:rFonts w:ascii="Arial" w:eastAsia="Aktiv Grotesk Corp" w:hAnsi="Arial" w:cs="Arial"/>
          <w:sz w:val="22"/>
          <w:szCs w:val="22"/>
        </w:rPr>
        <w:t xml:space="preserve"> year.</w:t>
      </w:r>
    </w:p>
    <w:p w14:paraId="524FAB68" w14:textId="77777777" w:rsidR="004B344C" w:rsidRPr="004B344C" w:rsidRDefault="004B344C" w:rsidP="004B344C">
      <w:pPr>
        <w:rPr>
          <w:rFonts w:ascii="Arial" w:eastAsia="Aktiv Grotesk Corp" w:hAnsi="Arial" w:cs="Arial"/>
          <w:sz w:val="22"/>
          <w:szCs w:val="22"/>
        </w:rPr>
      </w:pPr>
    </w:p>
    <w:p w14:paraId="556F9B5B" w14:textId="77777777" w:rsidR="004B344C" w:rsidRPr="004B344C" w:rsidRDefault="004B344C" w:rsidP="004B344C">
      <w:pPr>
        <w:rPr>
          <w:rFonts w:ascii="Arial" w:eastAsia="Aktiv Grotesk Corp" w:hAnsi="Arial" w:cs="Arial"/>
          <w:sz w:val="22"/>
          <w:szCs w:val="22"/>
        </w:rPr>
      </w:pPr>
      <w:r w:rsidRPr="004B344C">
        <w:rPr>
          <w:rFonts w:ascii="Arial" w:eastAsia="Aktiv Grotesk Corp" w:hAnsi="Arial" w:cs="Arial"/>
          <w:sz w:val="22"/>
          <w:szCs w:val="22"/>
        </w:rPr>
        <w:t xml:space="preserve">With a modern solution, upgrading your plan can be relatively seamless. </w:t>
      </w:r>
    </w:p>
    <w:p w14:paraId="35A7E573" w14:textId="77777777" w:rsidR="004B344C" w:rsidRPr="004B344C" w:rsidRDefault="004B344C" w:rsidP="004B344C">
      <w:pPr>
        <w:rPr>
          <w:rFonts w:ascii="Arial" w:eastAsia="Aktiv Grotesk Corp" w:hAnsi="Arial" w:cs="Arial"/>
          <w:sz w:val="22"/>
          <w:szCs w:val="22"/>
        </w:rPr>
      </w:pPr>
    </w:p>
    <w:p w14:paraId="051A3C21" w14:textId="77777777" w:rsidR="004B344C" w:rsidRPr="004B344C" w:rsidRDefault="004B344C" w:rsidP="004B344C">
      <w:pPr>
        <w:rPr>
          <w:rFonts w:ascii="Arial" w:eastAsia="Aktiv Grotesk Corp" w:hAnsi="Arial" w:cs="Arial"/>
          <w:sz w:val="22"/>
          <w:szCs w:val="22"/>
        </w:rPr>
      </w:pPr>
      <w:r w:rsidRPr="004B344C">
        <w:rPr>
          <w:rFonts w:ascii="Arial" w:eastAsia="Aktiv Grotesk Corp" w:hAnsi="Arial" w:cs="Arial"/>
          <w:sz w:val="22"/>
          <w:szCs w:val="22"/>
        </w:rPr>
        <w:t xml:space="preserve">I look forwarding to chatting about ways to improve your retirement benefits. </w:t>
      </w:r>
    </w:p>
    <w:p w14:paraId="5A817F2D" w14:textId="77777777" w:rsidR="004B344C" w:rsidRPr="004B344C" w:rsidRDefault="004B344C" w:rsidP="004B344C">
      <w:pPr>
        <w:rPr>
          <w:rFonts w:ascii="Arial" w:eastAsia="Aktiv Grotesk Corp" w:hAnsi="Arial" w:cs="Arial"/>
          <w:sz w:val="22"/>
          <w:szCs w:val="22"/>
        </w:rPr>
      </w:pPr>
    </w:p>
    <w:p w14:paraId="34F8BC3D" w14:textId="77777777" w:rsidR="004B344C" w:rsidRPr="004B344C" w:rsidRDefault="004B344C" w:rsidP="004B344C">
      <w:pPr>
        <w:rPr>
          <w:rFonts w:ascii="Arial" w:eastAsia="Aktiv Grotesk Corp" w:hAnsi="Arial" w:cs="Arial"/>
          <w:sz w:val="22"/>
          <w:szCs w:val="22"/>
        </w:rPr>
      </w:pPr>
      <w:r w:rsidRPr="004B344C">
        <w:rPr>
          <w:rFonts w:ascii="Arial" w:eastAsia="Aktiv Grotesk Corp" w:hAnsi="Arial" w:cs="Arial"/>
          <w:sz w:val="22"/>
          <w:szCs w:val="22"/>
        </w:rPr>
        <w:t>Warmly,</w:t>
      </w:r>
    </w:p>
    <w:p w14:paraId="78835811" w14:textId="2FFBC008" w:rsidR="004D6602" w:rsidRDefault="004B344C" w:rsidP="004B344C">
      <w:pPr>
        <w:rPr>
          <w:rFonts w:ascii="Arial" w:eastAsia="Aktiv Grotesk Corp" w:hAnsi="Arial" w:cs="Arial"/>
          <w:sz w:val="22"/>
          <w:szCs w:val="22"/>
        </w:rPr>
      </w:pPr>
      <w:r w:rsidRPr="004B344C">
        <w:rPr>
          <w:rFonts w:ascii="Arial" w:eastAsia="Aktiv Grotesk Corp" w:hAnsi="Arial" w:cs="Arial"/>
          <w:sz w:val="22"/>
          <w:szCs w:val="22"/>
        </w:rPr>
        <w:t>{advisor name}</w:t>
      </w:r>
    </w:p>
    <w:p w14:paraId="6802C660" w14:textId="77777777" w:rsidR="004B344C" w:rsidRDefault="004B344C" w:rsidP="004B344C">
      <w:pPr>
        <w:rPr>
          <w:sz w:val="22"/>
          <w:szCs w:val="22"/>
        </w:rPr>
      </w:pPr>
    </w:p>
    <w:p w14:paraId="1B017C5E" w14:textId="7DC35F60" w:rsidR="002E21F5" w:rsidRPr="00210D9B" w:rsidRDefault="007C7625" w:rsidP="00210D9B">
      <w:pPr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4B2EE481" wp14:editId="56ECBDB8">
            <wp:extent cx="4971383" cy="2597999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1383" cy="2597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E21F5" w:rsidRPr="00210D9B">
      <w:head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15135" w14:textId="77777777" w:rsidR="00D26924" w:rsidRDefault="00D26924" w:rsidP="00D85C71">
      <w:r>
        <w:separator/>
      </w:r>
    </w:p>
  </w:endnote>
  <w:endnote w:type="continuationSeparator" w:id="0">
    <w:p w14:paraId="57153B9C" w14:textId="77777777" w:rsidR="00D26924" w:rsidRDefault="00D26924" w:rsidP="00D85C71">
      <w:r>
        <w:continuationSeparator/>
      </w:r>
    </w:p>
  </w:endnote>
  <w:endnote w:type="continuationNotice" w:id="1">
    <w:p w14:paraId="49E818B6" w14:textId="77777777" w:rsidR="00B328DA" w:rsidRDefault="00B328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ktiv Grotesk Corp">
    <w:charset w:val="00"/>
    <w:family w:val="swiss"/>
    <w:pitch w:val="variable"/>
    <w:sig w:usb0="A00002A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98C4B" w14:textId="77777777" w:rsidR="00D26924" w:rsidRDefault="00D26924" w:rsidP="00D85C71">
      <w:r>
        <w:separator/>
      </w:r>
    </w:p>
  </w:footnote>
  <w:footnote w:type="continuationSeparator" w:id="0">
    <w:p w14:paraId="21EB0DB4" w14:textId="77777777" w:rsidR="00D26924" w:rsidRDefault="00D26924" w:rsidP="00D85C71">
      <w:r>
        <w:continuationSeparator/>
      </w:r>
    </w:p>
  </w:footnote>
  <w:footnote w:type="continuationNotice" w:id="1">
    <w:p w14:paraId="2FC4D50A" w14:textId="77777777" w:rsidR="00B328DA" w:rsidRDefault="00B328D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B7E2C" w14:textId="3EFBB460" w:rsidR="00D85C71" w:rsidRDefault="00D85C71" w:rsidP="00D85C71">
    <w:pPr>
      <w:pStyle w:val="Header"/>
      <w:jc w:val="right"/>
    </w:pPr>
    <w:r>
      <w:rPr>
        <w:noProof/>
      </w:rPr>
      <w:drawing>
        <wp:inline distT="0" distB="0" distL="0" distR="0" wp14:anchorId="5943A9C7" wp14:editId="13D52E82">
          <wp:extent cx="1823720" cy="198755"/>
          <wp:effectExtent l="0" t="0" r="508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3720" cy="198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DA2NTYyNDWxNDKwsDRV0lEKTi0uzszPAykwqQUAVFqcdywAAAA="/>
  </w:docVars>
  <w:rsids>
    <w:rsidRoot w:val="00210D9B"/>
    <w:rsid w:val="00176D3E"/>
    <w:rsid w:val="001A212D"/>
    <w:rsid w:val="00210D9B"/>
    <w:rsid w:val="00210FC7"/>
    <w:rsid w:val="002E21F5"/>
    <w:rsid w:val="003F04B2"/>
    <w:rsid w:val="00420B7F"/>
    <w:rsid w:val="00487BA4"/>
    <w:rsid w:val="004B344C"/>
    <w:rsid w:val="004D6602"/>
    <w:rsid w:val="00715317"/>
    <w:rsid w:val="007C7625"/>
    <w:rsid w:val="009D572C"/>
    <w:rsid w:val="00B328DA"/>
    <w:rsid w:val="00D26924"/>
    <w:rsid w:val="00D840EE"/>
    <w:rsid w:val="00D85C71"/>
    <w:rsid w:val="00DD2FE5"/>
    <w:rsid w:val="00E47F7E"/>
    <w:rsid w:val="00E50EA6"/>
    <w:rsid w:val="00EC4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38EF5"/>
  <w15:chartTrackingRefBased/>
  <w15:docId w15:val="{A1EF0897-3DDB-479A-9377-0324E32C0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D9B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5C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5C7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85C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5C7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736689-7f46-4f76-bece-8827e4571b7f">
      <Terms xmlns="http://schemas.microsoft.com/office/infopath/2007/PartnerControls"/>
    </lcf76f155ced4ddcb4097134ff3c332f>
    <TaxCatchAll xmlns="85ce0116-f8da-4549-b797-8398c9db962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ADC80D2E765A49BA2DD7657CA9573B" ma:contentTypeVersion="16" ma:contentTypeDescription="Create a new document." ma:contentTypeScope="" ma:versionID="e48baf8ef08ea1cb65278ba86460110b">
  <xsd:schema xmlns:xsd="http://www.w3.org/2001/XMLSchema" xmlns:xs="http://www.w3.org/2001/XMLSchema" xmlns:p="http://schemas.microsoft.com/office/2006/metadata/properties" xmlns:ns2="c7736689-7f46-4f76-bece-8827e4571b7f" xmlns:ns3="85ce0116-f8da-4549-b797-8398c9db9629" targetNamespace="http://schemas.microsoft.com/office/2006/metadata/properties" ma:root="true" ma:fieldsID="46369362df5521076445458697835136" ns2:_="" ns3:_="">
    <xsd:import namespace="c7736689-7f46-4f76-bece-8827e4571b7f"/>
    <xsd:import namespace="85ce0116-f8da-4549-b797-8398c9db96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736689-7f46-4f76-bece-8827e4571b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9f87d59-f578-4100-9a92-4fdf92992c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ce0116-f8da-4549-b797-8398c9db96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9ad469c-ec89-4d44-9e60-6e6ca35600db}" ma:internalName="TaxCatchAll" ma:showField="CatchAllData" ma:web="85ce0116-f8da-4549-b797-8398c9db96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304C12-8716-4BAA-916E-4A6EF48DC379}">
  <ds:schemaRefs>
    <ds:schemaRef ds:uri="http://schemas.microsoft.com/office/2006/metadata/properties"/>
    <ds:schemaRef ds:uri="http://schemas.microsoft.com/office/infopath/2007/PartnerControls"/>
    <ds:schemaRef ds:uri="c7736689-7f46-4f76-bece-8827e4571b7f"/>
    <ds:schemaRef ds:uri="85ce0116-f8da-4549-b797-8398c9db9629"/>
  </ds:schemaRefs>
</ds:datastoreItem>
</file>

<file path=customXml/itemProps2.xml><?xml version="1.0" encoding="utf-8"?>
<ds:datastoreItem xmlns:ds="http://schemas.openxmlformats.org/officeDocument/2006/customXml" ds:itemID="{3143AD96-8013-4377-81C6-67EDB5229C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736689-7f46-4f76-bece-8827e4571b7f"/>
    <ds:schemaRef ds:uri="85ce0116-f8da-4549-b797-8398c9db96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7BEFED-CB6C-4A42-A7D3-73AC5CC5C5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765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Yeldon</dc:creator>
  <cp:keywords/>
  <dc:description/>
  <cp:lastModifiedBy>Christopher Yeldon</cp:lastModifiedBy>
  <cp:revision>7</cp:revision>
  <dcterms:created xsi:type="dcterms:W3CDTF">2023-01-16T23:55:00Z</dcterms:created>
  <dcterms:modified xsi:type="dcterms:W3CDTF">2023-02-13T23:47:00Z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0x01010015ADC80D2E765A49BA2DD7657CA9573B</vt:lpwstr>
  </property>
  <property fmtid="{D5CDD505-2E9C-101B-9397-08002B2CF9AE}" pid="3" name="MediaServiceImageTags">
    <vt:lpwstr/>
  </property>
</Properties>
</file>